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7E2" w:rsidRPr="00E617E2" w:rsidRDefault="00E617E2" w:rsidP="00E617E2">
      <w:pPr>
        <w:rPr>
          <w:rFonts w:ascii="Arial" w:eastAsia="Batang" w:hAnsi="Arial" w:cs="Arial"/>
          <w:b/>
          <w:color w:val="000000"/>
          <w:sz w:val="24"/>
          <w:szCs w:val="24"/>
        </w:rPr>
      </w:pP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>3GPP TSG RAN WG3 Meeting #</w:t>
      </w:r>
      <w:r w:rsidR="00851E37">
        <w:rPr>
          <w:rFonts w:ascii="Arial" w:eastAsia="Batang" w:hAnsi="Arial" w:cs="Arial"/>
          <w:b/>
          <w:color w:val="000000"/>
          <w:sz w:val="24"/>
          <w:szCs w:val="24"/>
        </w:rPr>
        <w:t>12</w:t>
      </w:r>
      <w:r w:rsidR="00851E37"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>7bis</w:t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Pr="00E617E2"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="00194777" w:rsidRPr="00194777">
        <w:rPr>
          <w:rFonts w:ascii="Arial" w:eastAsia="Batang" w:hAnsi="Arial" w:cs="Arial"/>
          <w:b/>
          <w:color w:val="000000"/>
          <w:sz w:val="24"/>
          <w:szCs w:val="24"/>
        </w:rPr>
        <w:t>R3-251836</w:t>
      </w:r>
    </w:p>
    <w:p w:rsidR="00851E37" w:rsidRDefault="00851E37" w:rsidP="00851E3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Wuhan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China</w:t>
      </w:r>
      <w:r w:rsidRPr="00073C9B"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April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7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11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zh-CN"/>
        </w:rPr>
        <w:t>th</w:t>
      </w:r>
      <w:r w:rsidRPr="00073C9B"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p w:rsidR="00851E37" w:rsidRPr="00073C9B" w:rsidRDefault="00851E37" w:rsidP="00851E3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zh-CN"/>
        </w:rPr>
      </w:pPr>
    </w:p>
    <w:p w:rsidR="00CA2230" w:rsidRDefault="00CA2230" w:rsidP="00CA223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B23D9">
        <w:rPr>
          <w:rFonts w:ascii="Arial" w:hAnsi="Arial" w:cs="Arial"/>
          <w:b/>
          <w:highlight w:val="yellow"/>
        </w:rPr>
        <w:t>[Draft]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Reply LS </w:t>
      </w:r>
      <w:r>
        <w:rPr>
          <w:rFonts w:ascii="Arial" w:hAnsi="Arial" w:cs="Arial" w:hint="eastAsia"/>
          <w:lang w:eastAsia="zh-CN"/>
        </w:rPr>
        <w:t xml:space="preserve">for </w:t>
      </w:r>
      <w:r w:rsidR="00851E37" w:rsidRPr="00851E37">
        <w:rPr>
          <w:rFonts w:ascii="Arial" w:hAnsi="Arial" w:cs="Arial"/>
          <w:lang w:eastAsia="zh-CN"/>
        </w:rPr>
        <w:t>Reply LS on security handling for inter-CU LTM in non-DC cases</w:t>
      </w:r>
    </w:p>
    <w:p w:rsidR="00CA2230" w:rsidRDefault="00CA2230" w:rsidP="00CA2230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  <w:lang w:eastAsia="zh-CN"/>
        </w:rPr>
      </w:pPr>
      <w:r w:rsidRPr="00B414B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851E37" w:rsidRPr="00851E37">
        <w:rPr>
          <w:rFonts w:ascii="Arial" w:hAnsi="Arial" w:cs="Arial"/>
        </w:rPr>
        <w:t>R3-251525</w:t>
      </w:r>
      <w:r w:rsidR="00851E37" w:rsidRPr="00851E37">
        <w:rPr>
          <w:rFonts w:ascii="Arial" w:hAnsi="Arial" w:cs="Arial" w:hint="eastAsia"/>
        </w:rPr>
        <w:t>/</w:t>
      </w:r>
      <w:r w:rsidR="00851E37" w:rsidRPr="00851E37">
        <w:rPr>
          <w:rFonts w:ascii="Arial" w:hAnsi="Arial" w:cs="Arial"/>
        </w:rPr>
        <w:t>S3-251124</w:t>
      </w:r>
    </w:p>
    <w:p w:rsidR="00CA2230" w:rsidRDefault="00CA2230" w:rsidP="00CA2230">
      <w:pPr>
        <w:tabs>
          <w:tab w:val="left" w:pos="4380"/>
        </w:tabs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31641E"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宋体" w:hAnsi="Arial" w:cs="Arial" w:hint="eastAsia"/>
          <w:bCs/>
          <w:lang w:eastAsia="zh-CN"/>
        </w:rPr>
        <w:tab/>
      </w:r>
    </w:p>
    <w:p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1641E" w:rsidRPr="0031641E">
        <w:rPr>
          <w:rFonts w:ascii="Arial" w:eastAsia="宋体" w:hAnsi="Arial" w:cs="Arial"/>
          <w:lang w:val="en-US" w:eastAsia="zh-CN"/>
        </w:rPr>
        <w:t>NR_Mob_Ph4-Core</w:t>
      </w:r>
    </w:p>
    <w:p w:rsidR="00CA2230" w:rsidRDefault="00CA2230" w:rsidP="00CA2230">
      <w:pPr>
        <w:spacing w:after="60"/>
        <w:ind w:left="1985" w:hanging="1985"/>
        <w:rPr>
          <w:rFonts w:ascii="Arial" w:hAnsi="Arial" w:cs="Arial"/>
          <w:b/>
        </w:rPr>
      </w:pPr>
    </w:p>
    <w:p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82506">
        <w:rPr>
          <w:rFonts w:ascii="Arial" w:eastAsia="宋体" w:hAnsi="Arial" w:cs="Arial" w:hint="eastAsia"/>
          <w:bCs/>
          <w:lang w:val="en-US" w:eastAsia="zh-CN"/>
        </w:rPr>
        <w:t>CATT</w:t>
      </w:r>
      <w:r>
        <w:rPr>
          <w:rFonts w:ascii="Arial" w:hAnsi="Arial" w:cs="Arial"/>
          <w:bCs/>
        </w:rPr>
        <w:t xml:space="preserve"> [</w:t>
      </w:r>
      <w:r>
        <w:rPr>
          <w:rFonts w:ascii="Arial" w:hAnsi="Arial" w:cs="Arial"/>
          <w:bCs/>
          <w:highlight w:val="yellow"/>
        </w:rPr>
        <w:t>TSG RAN WG</w:t>
      </w:r>
      <w:r>
        <w:rPr>
          <w:rFonts w:ascii="Arial" w:eastAsia="宋体" w:hAnsi="Arial" w:cs="Arial" w:hint="eastAsia"/>
          <w:bCs/>
          <w:highlight w:val="yellow"/>
          <w:lang w:val="en-US" w:eastAsia="zh-CN"/>
        </w:rPr>
        <w:t>3</w:t>
      </w:r>
      <w:r>
        <w:rPr>
          <w:rFonts w:ascii="Arial" w:hAnsi="Arial" w:cs="Arial"/>
          <w:bCs/>
        </w:rPr>
        <w:t>]</w:t>
      </w:r>
    </w:p>
    <w:p w:rsidR="00CA2230" w:rsidRDefault="00CA2230" w:rsidP="00CA2230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51E37">
        <w:rPr>
          <w:rFonts w:ascii="Arial" w:eastAsia="宋体" w:hAnsi="Arial" w:cs="Arial" w:hint="eastAsia"/>
          <w:bCs/>
          <w:lang w:val="en-US" w:eastAsia="zh-CN"/>
        </w:rPr>
        <w:t>SA3</w:t>
      </w:r>
    </w:p>
    <w:p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1641E">
        <w:rPr>
          <w:rFonts w:ascii="Arial" w:hAnsi="Arial" w:cs="Arial"/>
          <w:bCs/>
        </w:rPr>
        <w:t>RAN2</w:t>
      </w:r>
    </w:p>
    <w:p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</w:p>
    <w:p w:rsidR="00CA2230" w:rsidRDefault="00CA2230" w:rsidP="00CA223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A2230" w:rsidRPr="00A4246A" w:rsidRDefault="00CA2230" w:rsidP="00CA2230">
      <w:pPr>
        <w:pStyle w:val="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 w:rsidRPr="00A4246A">
        <w:rPr>
          <w:rFonts w:cs="Arial"/>
          <w:sz w:val="20"/>
        </w:rPr>
        <w:t>Name:</w:t>
      </w:r>
      <w:r w:rsidRPr="00A4246A">
        <w:rPr>
          <w:rFonts w:cs="Arial"/>
          <w:sz w:val="20"/>
        </w:rPr>
        <w:tab/>
      </w:r>
      <w:proofErr w:type="spellStart"/>
      <w:r>
        <w:rPr>
          <w:rFonts w:cs="Arial" w:hint="eastAsia"/>
          <w:sz w:val="20"/>
          <w:lang w:eastAsia="zh-CN"/>
        </w:rPr>
        <w:t>Jiaying</w:t>
      </w:r>
      <w:proofErr w:type="spellEnd"/>
      <w:r>
        <w:rPr>
          <w:rFonts w:cs="Arial" w:hint="eastAsia"/>
          <w:sz w:val="20"/>
          <w:lang w:eastAsia="zh-CN"/>
        </w:rPr>
        <w:t xml:space="preserve"> Sun</w:t>
      </w:r>
    </w:p>
    <w:p w:rsidR="00CA2230" w:rsidRPr="00482506" w:rsidRDefault="00CA2230" w:rsidP="00482506">
      <w:pPr>
        <w:pStyle w:val="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 w:rsidRPr="00A4246A">
        <w:rPr>
          <w:rFonts w:cs="Arial"/>
          <w:sz w:val="20"/>
        </w:rPr>
        <w:t>E-mail Address:</w:t>
      </w:r>
      <w:r w:rsidRPr="00A4246A">
        <w:rPr>
          <w:rFonts w:cs="Arial"/>
          <w:sz w:val="20"/>
        </w:rPr>
        <w:tab/>
      </w:r>
      <w:r>
        <w:rPr>
          <w:rFonts w:cs="Arial" w:hint="eastAsia"/>
          <w:sz w:val="20"/>
          <w:lang w:eastAsia="zh-CN"/>
        </w:rPr>
        <w:t>sunjiaying</w:t>
      </w:r>
      <w:r>
        <w:rPr>
          <w:rFonts w:cs="Arial"/>
          <w:sz w:val="20"/>
        </w:rPr>
        <w:t>@</w:t>
      </w:r>
      <w:r>
        <w:rPr>
          <w:rFonts w:cs="Arial" w:hint="eastAsia"/>
          <w:sz w:val="20"/>
          <w:lang w:eastAsia="zh-CN"/>
        </w:rPr>
        <w:t>catt.</w:t>
      </w:r>
      <w:r w:rsidRPr="00A4246A">
        <w:rPr>
          <w:rFonts w:cs="Arial"/>
          <w:sz w:val="20"/>
        </w:rPr>
        <w:t>cn</w:t>
      </w:r>
    </w:p>
    <w:p w:rsidR="00CA2230" w:rsidRDefault="00CA2230" w:rsidP="00CA223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CA2230" w:rsidRPr="00253BDB" w:rsidRDefault="00CA2230" w:rsidP="00CA2230">
      <w:pPr>
        <w:spacing w:after="60"/>
        <w:ind w:left="1985" w:hanging="1985"/>
        <w:rPr>
          <w:rFonts w:ascii="Arial" w:hAnsi="Arial" w:cs="Arial"/>
          <w:b/>
        </w:rPr>
      </w:pPr>
      <w:r w:rsidRPr="00253BDB">
        <w:rPr>
          <w:rFonts w:ascii="Arial" w:hAnsi="Arial" w:cs="Arial"/>
          <w:b/>
        </w:rPr>
        <w:t>Send any reply LS to:</w:t>
      </w:r>
      <w:r w:rsidRPr="00253BD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253BDB">
          <w:rPr>
            <w:rStyle w:val="a9"/>
            <w:rFonts w:ascii="Arial" w:hAnsi="Arial" w:cs="Arial"/>
            <w:b/>
          </w:rPr>
          <w:t>mailto:3GPPLiaison@etsi.org</w:t>
        </w:r>
      </w:hyperlink>
    </w:p>
    <w:p w:rsidR="00CA2230" w:rsidRPr="008D4D60" w:rsidRDefault="00CA2230" w:rsidP="00CA2230">
      <w:pPr>
        <w:spacing w:after="60"/>
        <w:ind w:left="1985" w:hanging="1985"/>
        <w:rPr>
          <w:rFonts w:ascii="Arial" w:hAnsi="Arial" w:cs="Arial"/>
          <w:b/>
        </w:rPr>
      </w:pPr>
    </w:p>
    <w:p w:rsidR="00CA2230" w:rsidRDefault="00CA2230" w:rsidP="00CA223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17EB4">
        <w:rPr>
          <w:rFonts w:ascii="Arial" w:hAnsi="Arial" w:cs="Arial" w:hint="eastAsia"/>
          <w:bCs/>
          <w:lang w:eastAsia="zh-CN"/>
        </w:rPr>
        <w:t>R3-XXXX</w:t>
      </w:r>
      <w:r>
        <w:rPr>
          <w:rFonts w:ascii="Arial" w:hAnsi="Arial" w:cs="Arial"/>
          <w:bCs/>
        </w:rPr>
        <w:t>-</w:t>
      </w:r>
    </w:p>
    <w:p w:rsidR="00CA2230" w:rsidRDefault="00CA2230" w:rsidP="00CA2230">
      <w:pPr>
        <w:pBdr>
          <w:bottom w:val="single" w:sz="4" w:space="1" w:color="auto"/>
        </w:pBdr>
        <w:rPr>
          <w:rFonts w:ascii="Arial" w:hAnsi="Arial" w:cs="Arial"/>
        </w:rPr>
      </w:pPr>
    </w:p>
    <w:p w:rsidR="00CA2230" w:rsidRDefault="00CA2230" w:rsidP="00CA223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A2230" w:rsidRPr="00326624" w:rsidRDefault="00851E37" w:rsidP="00CA2230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RAN3 would like to thank SA3</w:t>
      </w:r>
      <w:r w:rsidR="00CA2230" w:rsidRPr="00326624">
        <w:rPr>
          <w:rFonts w:ascii="Arial" w:eastAsia="宋体" w:hAnsi="Arial" w:cs="Arial" w:hint="eastAsia"/>
          <w:lang w:val="en-US" w:eastAsia="zh-CN"/>
        </w:rPr>
        <w:t xml:space="preserve"> for their LS </w:t>
      </w:r>
      <w:r w:rsidR="00EC3100">
        <w:rPr>
          <w:rFonts w:ascii="Arial" w:eastAsia="宋体" w:hAnsi="Arial" w:cs="Arial" w:hint="eastAsia"/>
          <w:lang w:val="en-US" w:eastAsia="zh-CN"/>
        </w:rPr>
        <w:t>about</w:t>
      </w:r>
      <w:r w:rsidRPr="00851E37">
        <w:t xml:space="preserve"> </w:t>
      </w:r>
      <w:r w:rsidRPr="00851E37">
        <w:rPr>
          <w:rFonts w:ascii="Arial" w:eastAsia="宋体" w:hAnsi="Arial" w:cs="Arial"/>
          <w:lang w:val="en-US" w:eastAsia="zh-CN"/>
        </w:rPr>
        <w:t>security handling for inter-CU LTM in non-DC cases</w:t>
      </w:r>
      <w:r w:rsidR="00CA2230" w:rsidRPr="00326624">
        <w:rPr>
          <w:rFonts w:ascii="Arial" w:eastAsia="宋体" w:hAnsi="Arial" w:cs="Arial" w:hint="eastAsia"/>
          <w:lang w:val="en-US" w:eastAsia="zh-CN"/>
        </w:rPr>
        <w:t>.</w:t>
      </w:r>
    </w:p>
    <w:p w:rsidR="00851E37" w:rsidRDefault="00CA2230" w:rsidP="00CA2230">
      <w:pPr>
        <w:pStyle w:val="a3"/>
        <w:spacing w:after="120"/>
        <w:rPr>
          <w:rFonts w:eastAsia="宋体" w:cs="Arial"/>
          <w:b w:val="0"/>
          <w:sz w:val="20"/>
          <w:lang w:val="en-US" w:eastAsia="zh-CN"/>
        </w:rPr>
      </w:pPr>
      <w:r w:rsidRPr="00EC3100">
        <w:rPr>
          <w:rFonts w:eastAsia="宋体" w:cs="Arial" w:hint="eastAsia"/>
          <w:b w:val="0"/>
          <w:sz w:val="20"/>
          <w:lang w:val="en-US" w:eastAsia="zh-CN"/>
        </w:rPr>
        <w:t xml:space="preserve">RAN3 </w:t>
      </w:r>
      <w:r w:rsidR="00885632">
        <w:rPr>
          <w:rFonts w:eastAsia="宋体" w:cs="Arial" w:hint="eastAsia"/>
          <w:b w:val="0"/>
          <w:sz w:val="20"/>
          <w:lang w:val="en-US" w:eastAsia="zh-CN"/>
        </w:rPr>
        <w:t xml:space="preserve">has </w:t>
      </w:r>
      <w:r w:rsidR="00851E37">
        <w:rPr>
          <w:rFonts w:eastAsia="宋体" w:cs="Arial" w:hint="eastAsia"/>
          <w:b w:val="0"/>
          <w:sz w:val="20"/>
          <w:lang w:val="en-US" w:eastAsia="zh-CN"/>
        </w:rPr>
        <w:t>discussed the</w:t>
      </w:r>
      <w:r w:rsidR="00851E37" w:rsidRPr="00851E37">
        <w:rPr>
          <w:rFonts w:eastAsia="宋体" w:cs="Arial"/>
          <w:b w:val="0"/>
          <w:sz w:val="20"/>
          <w:lang w:val="en-US" w:eastAsia="zh-CN"/>
        </w:rPr>
        <w:t xml:space="preserve"> security handling</w:t>
      </w:r>
      <w:r w:rsidR="00851E37">
        <w:rPr>
          <w:rFonts w:eastAsia="宋体" w:cs="Arial" w:hint="eastAsia"/>
          <w:b w:val="0"/>
          <w:sz w:val="20"/>
          <w:lang w:val="en-US" w:eastAsia="zh-CN"/>
        </w:rPr>
        <w:t xml:space="preserve"> </w:t>
      </w:r>
      <w:r w:rsidR="00F17EB4">
        <w:rPr>
          <w:rFonts w:eastAsia="宋体" w:cs="Arial" w:hint="eastAsia"/>
          <w:b w:val="0"/>
          <w:sz w:val="20"/>
          <w:lang w:val="en-US" w:eastAsia="zh-CN"/>
        </w:rPr>
        <w:t xml:space="preserve">and </w:t>
      </w:r>
      <w:r w:rsidR="00851E37">
        <w:rPr>
          <w:rFonts w:eastAsia="宋体" w:cs="Arial" w:hint="eastAsia"/>
          <w:b w:val="0"/>
          <w:sz w:val="20"/>
          <w:lang w:val="en-US" w:eastAsia="zh-CN"/>
        </w:rPr>
        <w:t>agreed the CR</w:t>
      </w:r>
      <w:r w:rsidR="00885632">
        <w:rPr>
          <w:rFonts w:eastAsia="宋体" w:cs="Arial" w:hint="eastAsia"/>
          <w:b w:val="0"/>
          <w:sz w:val="20"/>
          <w:lang w:val="en-US" w:eastAsia="zh-CN"/>
        </w:rPr>
        <w:t>s</w:t>
      </w:r>
      <w:r w:rsidR="00851E37">
        <w:rPr>
          <w:rFonts w:eastAsia="宋体" w:cs="Arial" w:hint="eastAsia"/>
          <w:b w:val="0"/>
          <w:sz w:val="20"/>
          <w:lang w:val="en-US" w:eastAsia="zh-CN"/>
        </w:rPr>
        <w:t xml:space="preserve"> as attachment</w:t>
      </w:r>
      <w:r w:rsidR="00F17EB4">
        <w:rPr>
          <w:rFonts w:eastAsia="宋体" w:cs="Arial" w:hint="eastAsia"/>
          <w:b w:val="0"/>
          <w:sz w:val="20"/>
          <w:lang w:val="en-US" w:eastAsia="zh-CN"/>
        </w:rPr>
        <w:t>s</w:t>
      </w:r>
      <w:r w:rsidR="00851E37">
        <w:rPr>
          <w:rFonts w:eastAsia="宋体" w:cs="Arial" w:hint="eastAsia"/>
          <w:b w:val="0"/>
          <w:sz w:val="20"/>
          <w:lang w:val="en-US" w:eastAsia="zh-CN"/>
        </w:rPr>
        <w:t>. RAN3 agree</w:t>
      </w:r>
      <w:r w:rsidR="00885632">
        <w:rPr>
          <w:rFonts w:eastAsia="宋体" w:cs="Arial" w:hint="eastAsia"/>
          <w:b w:val="0"/>
          <w:sz w:val="20"/>
          <w:lang w:val="en-US" w:eastAsia="zh-CN"/>
        </w:rPr>
        <w:t>s</w:t>
      </w:r>
      <w:r w:rsidR="00851E37">
        <w:rPr>
          <w:rFonts w:eastAsia="宋体" w:cs="Arial" w:hint="eastAsia"/>
          <w:b w:val="0"/>
          <w:sz w:val="20"/>
          <w:lang w:val="en-US" w:eastAsia="zh-CN"/>
        </w:rPr>
        <w:t xml:space="preserve"> to enhance LTM CONFIGURATION UPDATE message</w:t>
      </w:r>
      <w:r w:rsidR="00885632" w:rsidRPr="00885632">
        <w:t xml:space="preserve"> </w:t>
      </w:r>
      <w:r w:rsidR="00885632" w:rsidRPr="00885632">
        <w:rPr>
          <w:rFonts w:eastAsia="宋体" w:cs="Arial"/>
          <w:b w:val="0"/>
          <w:sz w:val="20"/>
          <w:lang w:val="en-US" w:eastAsia="zh-CN"/>
        </w:rPr>
        <w:t>to facilitate</w:t>
      </w:r>
      <w:r w:rsidR="00851E37">
        <w:rPr>
          <w:rFonts w:eastAsia="宋体" w:cs="Arial" w:hint="eastAsia"/>
          <w:b w:val="0"/>
          <w:sz w:val="20"/>
          <w:lang w:val="en-US" w:eastAsia="zh-CN"/>
        </w:rPr>
        <w:t xml:space="preserve"> NCC </w:t>
      </w:r>
      <w:r w:rsidR="00851E37">
        <w:rPr>
          <w:rFonts w:eastAsia="宋体" w:cs="Arial"/>
          <w:b w:val="0"/>
          <w:sz w:val="20"/>
          <w:lang w:val="en-US" w:eastAsia="zh-CN"/>
        </w:rPr>
        <w:t>transfer</w:t>
      </w:r>
      <w:r w:rsidR="00851E37">
        <w:rPr>
          <w:rFonts w:eastAsia="宋体" w:cs="Arial" w:hint="eastAsia"/>
          <w:b w:val="0"/>
          <w:sz w:val="20"/>
          <w:lang w:val="en-US" w:eastAsia="zh-CN"/>
        </w:rPr>
        <w:t xml:space="preserve"> between </w:t>
      </w:r>
      <w:r w:rsidR="00885632">
        <w:rPr>
          <w:rFonts w:eastAsia="宋体" w:cs="Arial" w:hint="eastAsia"/>
          <w:b w:val="0"/>
          <w:sz w:val="20"/>
          <w:lang w:val="en-US" w:eastAsia="zh-CN"/>
        </w:rPr>
        <w:t xml:space="preserve">the </w:t>
      </w:r>
      <w:r w:rsidR="00851E37">
        <w:rPr>
          <w:rFonts w:eastAsia="宋体" w:cs="Arial" w:hint="eastAsia"/>
          <w:b w:val="0"/>
          <w:sz w:val="20"/>
          <w:lang w:val="en-US" w:eastAsia="zh-CN"/>
        </w:rPr>
        <w:t xml:space="preserve">new source </w:t>
      </w:r>
      <w:proofErr w:type="spellStart"/>
      <w:r w:rsidR="00851E37">
        <w:rPr>
          <w:rFonts w:eastAsia="宋体" w:cs="Arial" w:hint="eastAsia"/>
          <w:b w:val="0"/>
          <w:sz w:val="20"/>
          <w:lang w:val="en-US" w:eastAsia="zh-CN"/>
        </w:rPr>
        <w:t>gNB</w:t>
      </w:r>
      <w:proofErr w:type="spellEnd"/>
      <w:r w:rsidR="00851E37">
        <w:rPr>
          <w:rFonts w:eastAsia="宋体" w:cs="Arial" w:hint="eastAsia"/>
          <w:b w:val="0"/>
          <w:sz w:val="20"/>
          <w:lang w:val="en-US" w:eastAsia="zh-CN"/>
        </w:rPr>
        <w:t xml:space="preserve"> and candidate </w:t>
      </w:r>
      <w:proofErr w:type="spellStart"/>
      <w:r w:rsidR="00851E37">
        <w:rPr>
          <w:rFonts w:eastAsia="宋体" w:cs="Arial" w:hint="eastAsia"/>
          <w:b w:val="0"/>
          <w:sz w:val="20"/>
          <w:lang w:val="en-US" w:eastAsia="zh-CN"/>
        </w:rPr>
        <w:t>gNBs</w:t>
      </w:r>
      <w:proofErr w:type="spellEnd"/>
      <w:r w:rsidR="00851E37">
        <w:rPr>
          <w:rFonts w:eastAsia="宋体" w:cs="Arial" w:hint="eastAsia"/>
          <w:b w:val="0"/>
          <w:sz w:val="20"/>
          <w:lang w:val="en-US" w:eastAsia="zh-CN"/>
        </w:rPr>
        <w:t xml:space="preserve">, and </w:t>
      </w:r>
      <w:r w:rsidR="00885632">
        <w:rPr>
          <w:rFonts w:eastAsia="宋体" w:cs="Arial" w:hint="eastAsia"/>
          <w:b w:val="0"/>
          <w:sz w:val="20"/>
          <w:lang w:val="en-US" w:eastAsia="zh-CN"/>
        </w:rPr>
        <w:t xml:space="preserve">to </w:t>
      </w:r>
      <w:r w:rsidR="00851E37">
        <w:rPr>
          <w:rFonts w:eastAsia="宋体" w:cs="Arial" w:hint="eastAsia"/>
          <w:b w:val="0"/>
          <w:sz w:val="20"/>
          <w:lang w:val="en-US" w:eastAsia="zh-CN"/>
        </w:rPr>
        <w:t xml:space="preserve">enhance UE CONTEXT MODIFICATION REQUEST message for </w:t>
      </w:r>
      <w:r w:rsidR="00885632">
        <w:rPr>
          <w:rFonts w:eastAsia="宋体" w:cs="Arial" w:hint="eastAsia"/>
          <w:b w:val="0"/>
          <w:sz w:val="20"/>
          <w:lang w:val="en-US" w:eastAsia="zh-CN"/>
        </w:rPr>
        <w:t>NCC</w:t>
      </w:r>
      <w:r w:rsidR="00885632">
        <w:rPr>
          <w:rFonts w:eastAsia="宋体" w:cs="Arial"/>
          <w:b w:val="0"/>
          <w:sz w:val="20"/>
          <w:lang w:val="en-US" w:eastAsia="zh-CN"/>
        </w:rPr>
        <w:t xml:space="preserve"> </w:t>
      </w:r>
      <w:r w:rsidR="00851E37">
        <w:rPr>
          <w:rFonts w:eastAsia="宋体" w:cs="Arial"/>
          <w:b w:val="0"/>
          <w:sz w:val="20"/>
          <w:lang w:val="en-US" w:eastAsia="zh-CN"/>
        </w:rPr>
        <w:t>transfer</w:t>
      </w:r>
      <w:r w:rsidR="00851E37">
        <w:rPr>
          <w:rFonts w:eastAsia="宋体" w:cs="Arial" w:hint="eastAsia"/>
          <w:b w:val="0"/>
          <w:sz w:val="20"/>
          <w:lang w:val="en-US" w:eastAsia="zh-CN"/>
        </w:rPr>
        <w:t xml:space="preserve"> between </w:t>
      </w:r>
      <w:proofErr w:type="spellStart"/>
      <w:r w:rsidR="00F17EB4">
        <w:rPr>
          <w:rFonts w:eastAsia="宋体" w:cs="Arial" w:hint="eastAsia"/>
          <w:b w:val="0"/>
          <w:sz w:val="20"/>
          <w:lang w:val="en-US" w:eastAsia="zh-CN"/>
        </w:rPr>
        <w:t>gNB</w:t>
      </w:r>
      <w:proofErr w:type="spellEnd"/>
      <w:r w:rsidR="00F17EB4">
        <w:rPr>
          <w:rFonts w:eastAsia="宋体" w:cs="Arial" w:hint="eastAsia"/>
          <w:b w:val="0"/>
          <w:sz w:val="20"/>
          <w:lang w:val="en-US" w:eastAsia="zh-CN"/>
        </w:rPr>
        <w:t>-</w:t>
      </w:r>
      <w:r w:rsidR="00851E37">
        <w:rPr>
          <w:rFonts w:eastAsia="宋体" w:cs="Arial" w:hint="eastAsia"/>
          <w:b w:val="0"/>
          <w:sz w:val="20"/>
          <w:lang w:val="en-US" w:eastAsia="zh-CN"/>
        </w:rPr>
        <w:t xml:space="preserve">CU and </w:t>
      </w:r>
      <w:proofErr w:type="spellStart"/>
      <w:r w:rsidR="00F17EB4">
        <w:rPr>
          <w:rFonts w:eastAsia="宋体" w:cs="Arial" w:hint="eastAsia"/>
          <w:b w:val="0"/>
          <w:sz w:val="20"/>
          <w:lang w:val="en-US" w:eastAsia="zh-CN"/>
        </w:rPr>
        <w:t>gNB</w:t>
      </w:r>
      <w:proofErr w:type="spellEnd"/>
      <w:r w:rsidR="00F17EB4">
        <w:rPr>
          <w:rFonts w:eastAsia="宋体" w:cs="Arial" w:hint="eastAsia"/>
          <w:b w:val="0"/>
          <w:sz w:val="20"/>
          <w:lang w:val="en-US" w:eastAsia="zh-CN"/>
        </w:rPr>
        <w:t>-</w:t>
      </w:r>
      <w:r w:rsidR="00851E37">
        <w:rPr>
          <w:rFonts w:eastAsia="宋体" w:cs="Arial" w:hint="eastAsia"/>
          <w:b w:val="0"/>
          <w:sz w:val="20"/>
          <w:lang w:val="en-US" w:eastAsia="zh-CN"/>
        </w:rPr>
        <w:t>DU.</w:t>
      </w:r>
      <w:bookmarkStart w:id="0" w:name="_GoBack"/>
      <w:bookmarkEnd w:id="0"/>
    </w:p>
    <w:p w:rsidR="00CA2230" w:rsidRDefault="00851E37" w:rsidP="00CA2230">
      <w:pPr>
        <w:pStyle w:val="a3"/>
        <w:spacing w:after="120"/>
        <w:rPr>
          <w:rFonts w:eastAsia="宋体" w:cs="Arial"/>
          <w:b w:val="0"/>
          <w:sz w:val="20"/>
          <w:lang w:val="en-US" w:eastAsia="zh-CN"/>
        </w:rPr>
      </w:pPr>
      <w:r>
        <w:rPr>
          <w:rFonts w:eastAsia="宋体" w:cs="Arial"/>
          <w:b w:val="0"/>
          <w:sz w:val="20"/>
          <w:lang w:val="en-US" w:eastAsia="zh-CN"/>
        </w:rPr>
        <w:t>F</w:t>
      </w:r>
      <w:r>
        <w:rPr>
          <w:rFonts w:eastAsia="宋体" w:cs="Arial" w:hint="eastAsia"/>
          <w:b w:val="0"/>
          <w:sz w:val="20"/>
          <w:lang w:val="en-US" w:eastAsia="zh-CN"/>
        </w:rPr>
        <w:t xml:space="preserve">or split </w:t>
      </w:r>
      <w:r w:rsidRPr="00851E37">
        <w:rPr>
          <w:rFonts w:eastAsia="宋体" w:cs="Arial"/>
          <w:b w:val="0"/>
          <w:sz w:val="20"/>
          <w:lang w:val="en-US" w:eastAsia="zh-CN"/>
        </w:rPr>
        <w:t>architecture</w:t>
      </w:r>
      <w:r>
        <w:rPr>
          <w:rFonts w:eastAsia="宋体" w:cs="Arial" w:hint="eastAsia"/>
          <w:b w:val="0"/>
          <w:sz w:val="20"/>
          <w:lang w:val="en-US" w:eastAsia="zh-CN"/>
        </w:rPr>
        <w:t xml:space="preserve">, </w:t>
      </w:r>
      <w:r w:rsidRPr="00851E37">
        <w:rPr>
          <w:rFonts w:eastAsia="宋体" w:cs="Arial"/>
          <w:b w:val="0"/>
          <w:sz w:val="20"/>
          <w:lang w:val="en-US" w:eastAsia="zh-CN"/>
        </w:rPr>
        <w:t>when inter</w:t>
      </w:r>
      <w:r w:rsidR="005C3BD4">
        <w:rPr>
          <w:rFonts w:eastAsia="宋体" w:cs="Arial" w:hint="eastAsia"/>
          <w:b w:val="0"/>
          <w:sz w:val="20"/>
          <w:lang w:val="en-US" w:eastAsia="zh-CN"/>
        </w:rPr>
        <w:t>-</w:t>
      </w:r>
      <w:r w:rsidRPr="00851E37">
        <w:rPr>
          <w:rFonts w:eastAsia="宋体" w:cs="Arial"/>
          <w:b w:val="0"/>
          <w:sz w:val="20"/>
          <w:lang w:val="en-US" w:eastAsia="zh-CN"/>
        </w:rPr>
        <w:t xml:space="preserve">CU LTM is triggered, </w:t>
      </w:r>
      <w:proofErr w:type="spellStart"/>
      <w:r w:rsidR="005C3BD4">
        <w:rPr>
          <w:rFonts w:eastAsia="宋体" w:cs="Arial" w:hint="eastAsia"/>
          <w:b w:val="0"/>
          <w:sz w:val="20"/>
          <w:lang w:val="en-US" w:eastAsia="zh-CN"/>
        </w:rPr>
        <w:t>gNB</w:t>
      </w:r>
      <w:proofErr w:type="spellEnd"/>
      <w:r w:rsidR="005C3BD4">
        <w:rPr>
          <w:rFonts w:eastAsia="宋体" w:cs="Arial" w:hint="eastAsia"/>
          <w:b w:val="0"/>
          <w:sz w:val="20"/>
          <w:lang w:val="en-US" w:eastAsia="zh-CN"/>
        </w:rPr>
        <w:t>-</w:t>
      </w:r>
      <w:r w:rsidR="005C3BD4">
        <w:rPr>
          <w:rFonts w:eastAsia="宋体" w:cs="Arial"/>
          <w:b w:val="0"/>
          <w:sz w:val="20"/>
          <w:lang w:val="en-US" w:eastAsia="zh-CN"/>
        </w:rPr>
        <w:t>DU will trigger next inter</w:t>
      </w:r>
      <w:r w:rsidR="005C3BD4">
        <w:rPr>
          <w:rFonts w:eastAsia="宋体" w:cs="Arial" w:hint="eastAsia"/>
          <w:b w:val="0"/>
          <w:sz w:val="20"/>
          <w:lang w:val="en-US" w:eastAsia="zh-CN"/>
        </w:rPr>
        <w:t>-</w:t>
      </w:r>
      <w:r w:rsidRPr="00851E37">
        <w:rPr>
          <w:rFonts w:eastAsia="宋体" w:cs="Arial"/>
          <w:b w:val="0"/>
          <w:sz w:val="20"/>
          <w:lang w:val="en-US" w:eastAsia="zh-CN"/>
        </w:rPr>
        <w:t>CU cell switch after receiv</w:t>
      </w:r>
      <w:r w:rsidR="00885632">
        <w:rPr>
          <w:rFonts w:eastAsia="宋体" w:cs="Arial" w:hint="eastAsia"/>
          <w:b w:val="0"/>
          <w:sz w:val="20"/>
          <w:lang w:val="en-US" w:eastAsia="zh-CN"/>
        </w:rPr>
        <w:t>ing</w:t>
      </w:r>
      <w:r w:rsidRPr="00851E37">
        <w:rPr>
          <w:rFonts w:eastAsia="宋体" w:cs="Arial"/>
          <w:b w:val="0"/>
          <w:sz w:val="20"/>
          <w:lang w:val="en-US" w:eastAsia="zh-CN"/>
        </w:rPr>
        <w:t xml:space="preserve"> the new NCC from </w:t>
      </w:r>
      <w:proofErr w:type="spellStart"/>
      <w:r w:rsidR="005C3BD4">
        <w:rPr>
          <w:rFonts w:eastAsia="宋体" w:cs="Arial" w:hint="eastAsia"/>
          <w:b w:val="0"/>
          <w:sz w:val="20"/>
          <w:lang w:val="en-US" w:eastAsia="zh-CN"/>
        </w:rPr>
        <w:t>gNB</w:t>
      </w:r>
      <w:proofErr w:type="spellEnd"/>
      <w:r w:rsidR="005C3BD4">
        <w:rPr>
          <w:rFonts w:eastAsia="宋体" w:cs="Arial"/>
          <w:b w:val="0"/>
          <w:sz w:val="20"/>
          <w:lang w:val="en-US" w:eastAsia="zh-CN"/>
        </w:rPr>
        <w:t>-</w:t>
      </w:r>
      <w:r w:rsidRPr="00851E37">
        <w:rPr>
          <w:rFonts w:eastAsia="宋体" w:cs="Arial"/>
          <w:b w:val="0"/>
          <w:sz w:val="20"/>
          <w:lang w:val="en-US" w:eastAsia="zh-CN"/>
        </w:rPr>
        <w:t>CU.</w:t>
      </w:r>
      <w:r w:rsidR="00010F08" w:rsidRPr="00EC3100">
        <w:rPr>
          <w:rFonts w:eastAsia="宋体" w:cs="Arial" w:hint="eastAsia"/>
          <w:b w:val="0"/>
          <w:sz w:val="20"/>
          <w:lang w:val="en-US" w:eastAsia="zh-CN"/>
        </w:rPr>
        <w:t xml:space="preserve"> </w:t>
      </w:r>
    </w:p>
    <w:p w:rsidR="00265365" w:rsidRPr="00EC3100" w:rsidRDefault="00265365" w:rsidP="00CA2230">
      <w:pPr>
        <w:pStyle w:val="a3"/>
        <w:spacing w:after="120"/>
        <w:rPr>
          <w:rFonts w:eastAsia="宋体" w:cs="Arial"/>
          <w:b w:val="0"/>
          <w:sz w:val="20"/>
          <w:lang w:val="en-US" w:eastAsia="zh-CN"/>
        </w:rPr>
      </w:pPr>
    </w:p>
    <w:p w:rsidR="00CA2230" w:rsidRDefault="00CA2230" w:rsidP="00CA223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A2230" w:rsidRDefault="00CA2230" w:rsidP="00CA2230">
      <w:pPr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宋体" w:hAnsi="Arial" w:cs="Arial" w:hint="eastAsia"/>
          <w:b/>
          <w:lang w:val="en-US" w:eastAsia="zh-CN"/>
        </w:rPr>
        <w:t>RAN1 and RAN2:</w:t>
      </w:r>
    </w:p>
    <w:p w:rsidR="00CA2230" w:rsidRDefault="00CA2230" w:rsidP="00CA223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A0E4D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 xml:space="preserve">RAN3 respectfully asks </w:t>
      </w:r>
      <w:r w:rsidR="00851E37">
        <w:rPr>
          <w:rFonts w:ascii="Arial" w:eastAsia="宋体" w:hAnsi="Arial" w:cs="Arial" w:hint="eastAsia"/>
          <w:iCs/>
          <w:color w:val="000000"/>
          <w:sz w:val="22"/>
          <w:szCs w:val="22"/>
          <w:lang w:eastAsia="zh-CN"/>
        </w:rPr>
        <w:t>SA3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eastAsia="zh-CN"/>
        </w:rPr>
        <w:t xml:space="preserve"> </w:t>
      </w:r>
      <w:r w:rsidRPr="00FA0E4D"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>to take the above into account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eastAsia="ko-KR"/>
        </w:rPr>
        <w:t>.</w:t>
      </w:r>
    </w:p>
    <w:p w:rsidR="00CA2230" w:rsidRDefault="00CA2230" w:rsidP="00CA2230">
      <w:pPr>
        <w:spacing w:after="120"/>
        <w:rPr>
          <w:rFonts w:ascii="Arial" w:hAnsi="Arial" w:cs="Arial"/>
          <w:b/>
        </w:rPr>
      </w:pPr>
    </w:p>
    <w:p w:rsidR="00CA2230" w:rsidRPr="003E100F" w:rsidRDefault="00CA2230" w:rsidP="00CA2230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WG3 Meetings:</w:t>
      </w:r>
    </w:p>
    <w:p w:rsidR="00851E37" w:rsidRPr="00851E37" w:rsidRDefault="00851E37" w:rsidP="00851E37">
      <w:pPr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</w:rPr>
        <w:t>3</w:t>
      </w:r>
      <w:r w:rsidRPr="006F30A0">
        <w:rPr>
          <w:rFonts w:ascii="Arial" w:hAnsi="Arial" w:cs="Arial"/>
          <w:bCs/>
        </w:rPr>
        <w:t xml:space="preserve"> Meeting</w:t>
      </w:r>
      <w:r w:rsidRPr="00851E37">
        <w:rPr>
          <w:rFonts w:ascii="Arial" w:hAnsi="Arial" w:cs="Arial"/>
          <w:bCs/>
        </w:rPr>
        <w:t xml:space="preserve"> RAN3#128</w:t>
      </w:r>
      <w:r w:rsidRPr="00851E37">
        <w:rPr>
          <w:rFonts w:ascii="Arial" w:hAnsi="Arial" w:cs="Arial"/>
          <w:bCs/>
        </w:rPr>
        <w:tab/>
        <w:t>2025-05-19</w:t>
      </w:r>
      <w:proofErr w:type="gramStart"/>
      <w:r w:rsidRPr="00851E37">
        <w:rPr>
          <w:rFonts w:ascii="Arial" w:hAnsi="Arial" w:cs="Arial"/>
          <w:bCs/>
        </w:rPr>
        <w:t>-  2025</w:t>
      </w:r>
      <w:proofErr w:type="gramEnd"/>
      <w:r w:rsidRPr="00851E37">
        <w:rPr>
          <w:rFonts w:ascii="Arial" w:hAnsi="Arial" w:cs="Arial"/>
          <w:bCs/>
        </w:rPr>
        <w:t>-05-23</w:t>
      </w:r>
      <w:r w:rsidRPr="00851E37">
        <w:rPr>
          <w:rFonts w:ascii="Arial" w:hAnsi="Arial" w:cs="Arial"/>
          <w:bCs/>
        </w:rPr>
        <w:tab/>
      </w:r>
      <w:r w:rsidRPr="00851E37">
        <w:rPr>
          <w:rFonts w:ascii="Arial" w:hAnsi="Arial" w:cs="Arial"/>
          <w:bCs/>
        </w:rPr>
        <w:tab/>
        <w:t>Malta, MT</w:t>
      </w:r>
    </w:p>
    <w:p w:rsidR="00851E37" w:rsidRPr="00851E37" w:rsidRDefault="00851E37" w:rsidP="00851E37">
      <w:pPr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</w:rPr>
        <w:t>3</w:t>
      </w:r>
      <w:r w:rsidRPr="006F30A0">
        <w:rPr>
          <w:rFonts w:ascii="Arial" w:hAnsi="Arial" w:cs="Arial"/>
          <w:bCs/>
        </w:rPr>
        <w:t xml:space="preserve"> Meeting</w:t>
      </w:r>
      <w:r w:rsidRPr="00851E37">
        <w:rPr>
          <w:rFonts w:ascii="Arial" w:hAnsi="Arial" w:cs="Arial"/>
          <w:bCs/>
        </w:rPr>
        <w:t xml:space="preserve"> RAN3#129</w:t>
      </w:r>
      <w:r w:rsidRPr="00851E37">
        <w:rPr>
          <w:rFonts w:ascii="Arial" w:hAnsi="Arial" w:cs="Arial"/>
          <w:bCs/>
        </w:rPr>
        <w:tab/>
        <w:t>2025-08-25 - 2025-08-29</w:t>
      </w:r>
      <w:r w:rsidRPr="00851E37">
        <w:rPr>
          <w:rFonts w:ascii="Arial" w:hAnsi="Arial" w:cs="Arial"/>
          <w:bCs/>
        </w:rPr>
        <w:tab/>
      </w:r>
      <w:r w:rsidRPr="00851E37">
        <w:rPr>
          <w:rFonts w:ascii="Arial" w:hAnsi="Arial" w:cs="Arial"/>
          <w:bCs/>
        </w:rPr>
        <w:tab/>
        <w:t>India (TBC), IN</w:t>
      </w:r>
    </w:p>
    <w:p w:rsidR="00CA2230" w:rsidRPr="00CA2230" w:rsidRDefault="00CA2230" w:rsidP="00CA2230">
      <w:pPr>
        <w:rPr>
          <w:lang w:val="en-US" w:eastAsia="zh-CN"/>
        </w:rPr>
      </w:pPr>
    </w:p>
    <w:p w:rsidR="00B06099" w:rsidRPr="001945A2" w:rsidRDefault="00B06099" w:rsidP="00B06099">
      <w:pPr>
        <w:rPr>
          <w:b/>
          <w:lang w:val="en-US" w:eastAsia="zh-CN"/>
        </w:rPr>
      </w:pPr>
    </w:p>
    <w:p w:rsidR="00B06099" w:rsidRDefault="00B06099" w:rsidP="00B06099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 </w:t>
      </w:r>
    </w:p>
    <w:p w:rsidR="00B06099" w:rsidRPr="003D1D13" w:rsidRDefault="00B06099" w:rsidP="00B06099">
      <w:pPr>
        <w:rPr>
          <w:b/>
          <w:lang w:val="en-US" w:eastAsia="zh-CN"/>
        </w:rPr>
      </w:pPr>
    </w:p>
    <w:p w:rsidR="00442532" w:rsidRDefault="00442532"/>
    <w:sectPr w:rsidR="0044253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9DC" w:rsidRDefault="005D19DC" w:rsidP="00667138">
      <w:pPr>
        <w:spacing w:after="0"/>
      </w:pPr>
      <w:r>
        <w:separator/>
      </w:r>
    </w:p>
  </w:endnote>
  <w:endnote w:type="continuationSeparator" w:id="0">
    <w:p w:rsidR="005D19DC" w:rsidRDefault="005D19DC" w:rsidP="006671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9DC" w:rsidRDefault="005D19DC" w:rsidP="00667138">
      <w:pPr>
        <w:spacing w:after="0"/>
      </w:pPr>
      <w:r>
        <w:separator/>
      </w:r>
    </w:p>
  </w:footnote>
  <w:footnote w:type="continuationSeparator" w:id="0">
    <w:p w:rsidR="005D19DC" w:rsidRDefault="005D19DC" w:rsidP="006671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3EA11EE"/>
    <w:multiLevelType w:val="hybridMultilevel"/>
    <w:tmpl w:val="F5B47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8D44EC4"/>
    <w:multiLevelType w:val="hybridMultilevel"/>
    <w:tmpl w:val="0DA0FE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83603AF"/>
    <w:multiLevelType w:val="hybridMultilevel"/>
    <w:tmpl w:val="F566EE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099"/>
    <w:rsid w:val="00010F08"/>
    <w:rsid w:val="00062FEC"/>
    <w:rsid w:val="000B63FE"/>
    <w:rsid w:val="00194777"/>
    <w:rsid w:val="001968EB"/>
    <w:rsid w:val="00265365"/>
    <w:rsid w:val="002D7998"/>
    <w:rsid w:val="002F5BE1"/>
    <w:rsid w:val="00304B6B"/>
    <w:rsid w:val="0031641E"/>
    <w:rsid w:val="003E63F6"/>
    <w:rsid w:val="00442532"/>
    <w:rsid w:val="0046544B"/>
    <w:rsid w:val="00482506"/>
    <w:rsid w:val="0059576A"/>
    <w:rsid w:val="005B6645"/>
    <w:rsid w:val="005C3BD4"/>
    <w:rsid w:val="005D19DC"/>
    <w:rsid w:val="00667138"/>
    <w:rsid w:val="006E3106"/>
    <w:rsid w:val="007741DC"/>
    <w:rsid w:val="007A4A1C"/>
    <w:rsid w:val="007B1994"/>
    <w:rsid w:val="00820D6A"/>
    <w:rsid w:val="008228B8"/>
    <w:rsid w:val="00851E37"/>
    <w:rsid w:val="00885632"/>
    <w:rsid w:val="008B43DD"/>
    <w:rsid w:val="009650C2"/>
    <w:rsid w:val="00972335"/>
    <w:rsid w:val="009B55EB"/>
    <w:rsid w:val="00B06099"/>
    <w:rsid w:val="00B253B5"/>
    <w:rsid w:val="00B64096"/>
    <w:rsid w:val="00BF1702"/>
    <w:rsid w:val="00C16E7D"/>
    <w:rsid w:val="00CA2230"/>
    <w:rsid w:val="00CC362F"/>
    <w:rsid w:val="00D957A2"/>
    <w:rsid w:val="00DB20F2"/>
    <w:rsid w:val="00DF4123"/>
    <w:rsid w:val="00E617E2"/>
    <w:rsid w:val="00EC3100"/>
    <w:rsid w:val="00EC3777"/>
    <w:rsid w:val="00EE69A2"/>
    <w:rsid w:val="00F1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9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B0609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CA22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06099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B06099"/>
    <w:pPr>
      <w:widowControl w:val="0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B06099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4">
    <w:name w:val="Table Grid"/>
    <w:basedOn w:val="a1"/>
    <w:qFormat/>
    <w:rsid w:val="00B06099"/>
    <w:rPr>
      <w:rFonts w:ascii="CG Times (WN)" w:eastAsia="宋体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5"/>
    <w:link w:val="B1Char"/>
    <w:qFormat/>
    <w:rsid w:val="00B06099"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sid w:val="00B060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6">
    <w:name w:val="No Spacing"/>
    <w:uiPriority w:val="99"/>
    <w:qFormat/>
    <w:rsid w:val="00B06099"/>
    <w:rPr>
      <w:rFonts w:ascii="Calibri" w:eastAsia="宋体" w:hAnsi="Calibri" w:cs="Times New Roman"/>
      <w:kern w:val="0"/>
      <w:sz w:val="22"/>
    </w:rPr>
  </w:style>
  <w:style w:type="paragraph" w:customStyle="1" w:styleId="3GPPHeader">
    <w:name w:val="3GPP_Header"/>
    <w:basedOn w:val="a"/>
    <w:rsid w:val="00B06099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styleId="a5">
    <w:name w:val="List"/>
    <w:basedOn w:val="a"/>
    <w:uiPriority w:val="99"/>
    <w:semiHidden/>
    <w:unhideWhenUsed/>
    <w:rsid w:val="00B06099"/>
    <w:pPr>
      <w:ind w:left="200" w:hangingChars="200" w:hanging="200"/>
      <w:contextualSpacing/>
    </w:pPr>
  </w:style>
  <w:style w:type="paragraph" w:styleId="a7">
    <w:name w:val="footer"/>
    <w:basedOn w:val="a"/>
    <w:link w:val="Char0"/>
    <w:uiPriority w:val="99"/>
    <w:unhideWhenUsed/>
    <w:rsid w:val="006671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66713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"/>
    <w:uiPriority w:val="34"/>
    <w:qFormat/>
    <w:rsid w:val="00CA2230"/>
    <w:pPr>
      <w:ind w:firstLineChars="200" w:firstLine="420"/>
    </w:pPr>
  </w:style>
  <w:style w:type="character" w:customStyle="1" w:styleId="4Char">
    <w:name w:val="标题 4 Char"/>
    <w:basedOn w:val="a0"/>
    <w:link w:val="4"/>
    <w:uiPriority w:val="9"/>
    <w:rsid w:val="00CA22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styleId="a9">
    <w:name w:val="Hyperlink"/>
    <w:uiPriority w:val="99"/>
    <w:qFormat/>
    <w:rsid w:val="00CA22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9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B0609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CA22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06099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B06099"/>
    <w:pPr>
      <w:widowControl w:val="0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B06099"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4">
    <w:name w:val="Table Grid"/>
    <w:basedOn w:val="a1"/>
    <w:qFormat/>
    <w:rsid w:val="00B06099"/>
    <w:rPr>
      <w:rFonts w:ascii="CG Times (WN)" w:eastAsia="宋体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5"/>
    <w:link w:val="B1Char"/>
    <w:qFormat/>
    <w:rsid w:val="00B06099"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sid w:val="00B06099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6">
    <w:name w:val="No Spacing"/>
    <w:uiPriority w:val="99"/>
    <w:qFormat/>
    <w:rsid w:val="00B06099"/>
    <w:rPr>
      <w:rFonts w:ascii="Calibri" w:eastAsia="宋体" w:hAnsi="Calibri" w:cs="Times New Roman"/>
      <w:kern w:val="0"/>
      <w:sz w:val="22"/>
    </w:rPr>
  </w:style>
  <w:style w:type="paragraph" w:customStyle="1" w:styleId="3GPPHeader">
    <w:name w:val="3GPP_Header"/>
    <w:basedOn w:val="a"/>
    <w:rsid w:val="00B06099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styleId="a5">
    <w:name w:val="List"/>
    <w:basedOn w:val="a"/>
    <w:uiPriority w:val="99"/>
    <w:semiHidden/>
    <w:unhideWhenUsed/>
    <w:rsid w:val="00B06099"/>
    <w:pPr>
      <w:ind w:left="200" w:hangingChars="200" w:hanging="200"/>
      <w:contextualSpacing/>
    </w:pPr>
  </w:style>
  <w:style w:type="paragraph" w:styleId="a7">
    <w:name w:val="footer"/>
    <w:basedOn w:val="a"/>
    <w:link w:val="Char0"/>
    <w:uiPriority w:val="99"/>
    <w:unhideWhenUsed/>
    <w:rsid w:val="0066713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667138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"/>
    <w:uiPriority w:val="34"/>
    <w:qFormat/>
    <w:rsid w:val="00CA2230"/>
    <w:pPr>
      <w:ind w:firstLineChars="200" w:firstLine="420"/>
    </w:pPr>
  </w:style>
  <w:style w:type="character" w:customStyle="1" w:styleId="4Char">
    <w:name w:val="标题 4 Char"/>
    <w:basedOn w:val="a0"/>
    <w:link w:val="4"/>
    <w:uiPriority w:val="9"/>
    <w:rsid w:val="00CA22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styleId="a9">
    <w:name w:val="Hyperlink"/>
    <w:uiPriority w:val="99"/>
    <w:qFormat/>
    <w:rsid w:val="00CA22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229</Words>
  <Characters>1146</Characters>
  <Application>Microsoft Office Word</Application>
  <DocSecurity>0</DocSecurity>
  <Lines>17</Lines>
  <Paragraphs>8</Paragraphs>
  <ScaleCrop>false</ScaleCrop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sjy</cp:lastModifiedBy>
  <cp:revision>41</cp:revision>
  <dcterms:created xsi:type="dcterms:W3CDTF">2022-11-04T06:15:00Z</dcterms:created>
  <dcterms:modified xsi:type="dcterms:W3CDTF">2025-03-28T02:58:00Z</dcterms:modified>
</cp:coreProperties>
</file>